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0" w:rsidRDefault="00F65050" w:rsidP="009A4CE0">
      <w:pPr>
        <w:shd w:val="clear" w:color="auto" w:fill="F1F1F1"/>
        <w:spacing w:after="0" w:line="360" w:lineRule="atLeast"/>
        <w:jc w:val="center"/>
        <w:textAlignment w:val="top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</w:rPr>
      </w:pPr>
      <w:r>
        <w:rPr>
          <w:rFonts w:ascii="Arial" w:eastAsia="Times New Roman" w:hAnsi="Arial" w:cs="Arial"/>
          <w:noProof/>
          <w:color w:val="C00000"/>
          <w:kern w:val="36"/>
          <w:sz w:val="36"/>
          <w:szCs w:val="36"/>
        </w:rPr>
        <w:t xml:space="preserve">  </w:t>
      </w:r>
      <w:r w:rsidR="009A4CE0">
        <w:rPr>
          <w:rFonts w:ascii="Arial" w:eastAsia="Times New Roman" w:hAnsi="Arial" w:cs="Arial"/>
          <w:noProof/>
          <w:color w:val="C00000"/>
          <w:kern w:val="36"/>
          <w:sz w:val="36"/>
          <w:szCs w:val="36"/>
        </w:rPr>
        <w:drawing>
          <wp:inline distT="0" distB="0" distL="0" distR="0">
            <wp:extent cx="3560022" cy="2372431"/>
            <wp:effectExtent l="0" t="0" r="2540" b="8890"/>
            <wp:docPr id="1" name="Picture 1" descr="C:\Users\bburgess\Desktop\Meyerson 2013\Mey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urgess\Desktop\Meyerson 2013\Meyer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27" cy="23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E0" w:rsidRDefault="009A4CE0" w:rsidP="0059059E">
      <w:pPr>
        <w:shd w:val="clear" w:color="auto" w:fill="F1F1F1"/>
        <w:spacing w:after="0" w:line="360" w:lineRule="atLeast"/>
        <w:textAlignment w:val="top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</w:rPr>
      </w:pPr>
    </w:p>
    <w:p w:rsidR="0059059E" w:rsidRDefault="007A594B" w:rsidP="009A4CE0">
      <w:pPr>
        <w:shd w:val="clear" w:color="auto" w:fill="F1F1F1"/>
        <w:spacing w:after="0" w:line="360" w:lineRule="atLeast"/>
        <w:jc w:val="center"/>
        <w:textAlignment w:val="top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</w:rPr>
      </w:pPr>
      <w:hyperlink r:id="rId6" w:tooltip="Festival of Church Music at the Meyerson in Dallas" w:history="1">
        <w:r w:rsidR="0059059E" w:rsidRPr="00296331">
          <w:rPr>
            <w:rFonts w:ascii="Arial" w:eastAsia="Times New Roman" w:hAnsi="Arial" w:cs="Arial"/>
            <w:color w:val="C00000"/>
            <w:kern w:val="36"/>
            <w:sz w:val="36"/>
            <w:szCs w:val="36"/>
            <w:u w:val="single"/>
            <w:bdr w:val="none" w:sz="0" w:space="0" w:color="auto" w:frame="1"/>
          </w:rPr>
          <w:t xml:space="preserve">Festival of Church Music at the </w:t>
        </w:r>
        <w:proofErr w:type="spellStart"/>
        <w:r w:rsidR="0059059E" w:rsidRPr="00296331">
          <w:rPr>
            <w:rFonts w:ascii="Arial" w:eastAsia="Times New Roman" w:hAnsi="Arial" w:cs="Arial"/>
            <w:color w:val="C00000"/>
            <w:kern w:val="36"/>
            <w:sz w:val="36"/>
            <w:szCs w:val="36"/>
            <w:u w:val="single"/>
            <w:bdr w:val="none" w:sz="0" w:space="0" w:color="auto" w:frame="1"/>
          </w:rPr>
          <w:t>Meyerson</w:t>
        </w:r>
        <w:proofErr w:type="spellEnd"/>
        <w:r w:rsidR="0059059E" w:rsidRPr="00296331">
          <w:rPr>
            <w:rFonts w:ascii="Arial" w:eastAsia="Times New Roman" w:hAnsi="Arial" w:cs="Arial"/>
            <w:color w:val="C00000"/>
            <w:kern w:val="36"/>
            <w:sz w:val="36"/>
            <w:szCs w:val="36"/>
            <w:u w:val="single"/>
            <w:bdr w:val="none" w:sz="0" w:space="0" w:color="auto" w:frame="1"/>
          </w:rPr>
          <w:t xml:space="preserve"> in Dallas</w:t>
        </w:r>
      </w:hyperlink>
    </w:p>
    <w:p w:rsidR="00F65050" w:rsidRPr="0059059E" w:rsidRDefault="00F65050" w:rsidP="009A4CE0">
      <w:pPr>
        <w:shd w:val="clear" w:color="auto" w:fill="F1F1F1"/>
        <w:spacing w:after="0" w:line="360" w:lineRule="atLeast"/>
        <w:jc w:val="center"/>
        <w:textAlignment w:val="top"/>
        <w:outlineLvl w:val="0"/>
        <w:rPr>
          <w:rFonts w:ascii="Arial" w:eastAsia="Times New Roman" w:hAnsi="Arial" w:cs="Arial"/>
          <w:color w:val="C00000"/>
          <w:kern w:val="36"/>
          <w:sz w:val="24"/>
          <w:szCs w:val="24"/>
        </w:rPr>
      </w:pPr>
    </w:p>
    <w:p w:rsidR="00296331" w:rsidRPr="00BA7F33" w:rsidRDefault="0059059E" w:rsidP="00296331">
      <w:pPr>
        <w:pStyle w:val="NoSpacing"/>
        <w:jc w:val="center"/>
        <w:rPr>
          <w:sz w:val="24"/>
          <w:szCs w:val="24"/>
        </w:rPr>
      </w:pPr>
      <w:r w:rsidRPr="00BA7F33">
        <w:rPr>
          <w:sz w:val="24"/>
          <w:szCs w:val="24"/>
        </w:rPr>
        <w:t xml:space="preserve">Coming November 3rd… a choir of over 500 singers, with brass ensemble… filling the </w:t>
      </w:r>
      <w:proofErr w:type="spellStart"/>
      <w:r w:rsidRPr="00BA7F33">
        <w:rPr>
          <w:sz w:val="24"/>
          <w:szCs w:val="24"/>
        </w:rPr>
        <w:t>Meyerson</w:t>
      </w:r>
      <w:proofErr w:type="spellEnd"/>
      <w:r w:rsidRPr="00BA7F33">
        <w:rPr>
          <w:sz w:val="24"/>
          <w:szCs w:val="24"/>
        </w:rPr>
        <w:t xml:space="preserve"> stage</w:t>
      </w:r>
    </w:p>
    <w:p w:rsidR="0059059E" w:rsidRPr="00BA7F33" w:rsidRDefault="0059059E" w:rsidP="00296331">
      <w:pPr>
        <w:pStyle w:val="NoSpacing"/>
        <w:jc w:val="center"/>
        <w:rPr>
          <w:sz w:val="24"/>
          <w:szCs w:val="24"/>
        </w:rPr>
      </w:pPr>
      <w:proofErr w:type="gramStart"/>
      <w:r w:rsidRPr="00BA7F33">
        <w:rPr>
          <w:sz w:val="24"/>
          <w:szCs w:val="24"/>
        </w:rPr>
        <w:t>and</w:t>
      </w:r>
      <w:proofErr w:type="gramEnd"/>
      <w:r w:rsidRPr="00BA7F33">
        <w:rPr>
          <w:sz w:val="24"/>
          <w:szCs w:val="24"/>
        </w:rPr>
        <w:t xml:space="preserve"> choral terrace… leading a congregation of 2000 singing the music of the Church!</w:t>
      </w:r>
    </w:p>
    <w:p w:rsidR="00296331" w:rsidRPr="00BA7F33" w:rsidRDefault="00296331" w:rsidP="00296331">
      <w:pPr>
        <w:pStyle w:val="NoSpacing"/>
        <w:jc w:val="center"/>
        <w:rPr>
          <w:sz w:val="24"/>
          <w:szCs w:val="24"/>
        </w:rPr>
      </w:pPr>
    </w:p>
    <w:p w:rsidR="0059059E" w:rsidRPr="00296331" w:rsidRDefault="0059059E" w:rsidP="009A4CE0">
      <w:pPr>
        <w:spacing w:after="288" w:line="360" w:lineRule="atLeast"/>
        <w:jc w:val="center"/>
        <w:textAlignment w:val="top"/>
        <w:rPr>
          <w:rFonts w:ascii="Arial" w:eastAsia="Times New Roman" w:hAnsi="Arial" w:cs="Arial"/>
          <w:color w:val="C00000"/>
          <w:sz w:val="32"/>
          <w:szCs w:val="32"/>
        </w:rPr>
      </w:pPr>
      <w:r w:rsidRPr="0059059E">
        <w:rPr>
          <w:rFonts w:ascii="Arial" w:eastAsia="Times New Roman" w:hAnsi="Arial" w:cs="Arial"/>
          <w:color w:val="C00000"/>
          <w:sz w:val="32"/>
          <w:szCs w:val="32"/>
        </w:rPr>
        <w:t>Sunday, November 3, 2013</w:t>
      </w:r>
      <w:r w:rsidRPr="0059059E">
        <w:rPr>
          <w:rFonts w:ascii="Arial" w:eastAsia="Times New Roman" w:hAnsi="Arial" w:cs="Arial"/>
          <w:color w:val="C00000"/>
          <w:sz w:val="32"/>
          <w:szCs w:val="32"/>
        </w:rPr>
        <w:br/>
        <w:t>7:00 pm</w:t>
      </w:r>
      <w:r w:rsidRPr="0059059E">
        <w:rPr>
          <w:rFonts w:ascii="Arial" w:eastAsia="Times New Roman" w:hAnsi="Arial" w:cs="Arial"/>
          <w:color w:val="C00000"/>
          <w:sz w:val="32"/>
          <w:szCs w:val="32"/>
        </w:rPr>
        <w:br/>
      </w:r>
      <w:proofErr w:type="spellStart"/>
      <w:r w:rsidRPr="0059059E">
        <w:rPr>
          <w:rFonts w:ascii="Arial" w:eastAsia="Times New Roman" w:hAnsi="Arial" w:cs="Arial"/>
          <w:color w:val="C00000"/>
          <w:sz w:val="32"/>
          <w:szCs w:val="32"/>
        </w:rPr>
        <w:t>Meyerson</w:t>
      </w:r>
      <w:proofErr w:type="spellEnd"/>
      <w:r w:rsidRPr="0059059E">
        <w:rPr>
          <w:rFonts w:ascii="Arial" w:eastAsia="Times New Roman" w:hAnsi="Arial" w:cs="Arial"/>
          <w:color w:val="C00000"/>
          <w:sz w:val="32"/>
          <w:szCs w:val="32"/>
        </w:rPr>
        <w:t xml:space="preserve"> Symphony Center</w:t>
      </w:r>
      <w:r w:rsidRPr="0059059E">
        <w:rPr>
          <w:rFonts w:ascii="Arial" w:eastAsia="Times New Roman" w:hAnsi="Arial" w:cs="Arial"/>
          <w:color w:val="C00000"/>
          <w:sz w:val="32"/>
          <w:szCs w:val="32"/>
        </w:rPr>
        <w:br/>
        <w:t>Dallas, Texas</w:t>
      </w:r>
    </w:p>
    <w:p w:rsidR="004C17E0" w:rsidRPr="004C17E0" w:rsidRDefault="00F65050" w:rsidP="003A3AB3">
      <w:pPr>
        <w:spacing w:after="288" w:line="360" w:lineRule="atLeast"/>
        <w:jc w:val="center"/>
        <w:textAlignment w:val="top"/>
        <w:rPr>
          <w:sz w:val="28"/>
          <w:szCs w:val="28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4C17E0" w:rsidRPr="004C17E0">
        <w:rPr>
          <w:sz w:val="28"/>
          <w:szCs w:val="28"/>
        </w:rPr>
        <w:t xml:space="preserve">Paul </w:t>
      </w:r>
      <w:proofErr w:type="spellStart"/>
      <w:r w:rsidR="004C17E0" w:rsidRPr="004C17E0">
        <w:rPr>
          <w:sz w:val="28"/>
          <w:szCs w:val="28"/>
        </w:rPr>
        <w:t>Leddington</w:t>
      </w:r>
      <w:proofErr w:type="spellEnd"/>
      <w:r w:rsidR="004C17E0" w:rsidRPr="004C17E0">
        <w:rPr>
          <w:sz w:val="28"/>
          <w:szCs w:val="28"/>
        </w:rPr>
        <w:t xml:space="preserve"> Wright, conductor</w:t>
      </w:r>
      <w:r w:rsidR="003A3AB3">
        <w:rPr>
          <w:sz w:val="28"/>
          <w:szCs w:val="28"/>
        </w:rPr>
        <w:t xml:space="preserve">         </w:t>
      </w:r>
      <w:r w:rsidR="004C17E0" w:rsidRPr="004C17E0">
        <w:rPr>
          <w:sz w:val="28"/>
          <w:szCs w:val="28"/>
        </w:rPr>
        <w:t>Mary Preston, Organist</w:t>
      </w:r>
    </w:p>
    <w:p w:rsidR="004C17E0" w:rsidRDefault="004C17E0" w:rsidP="004C17E0">
      <w:pPr>
        <w:pStyle w:val="NoSpacing"/>
        <w:jc w:val="center"/>
        <w:rPr>
          <w:sz w:val="28"/>
          <w:szCs w:val="28"/>
        </w:rPr>
      </w:pPr>
      <w:r w:rsidRPr="004C17E0">
        <w:rPr>
          <w:sz w:val="28"/>
          <w:szCs w:val="28"/>
        </w:rPr>
        <w:t>Composer Hal Hopson, Honoree</w:t>
      </w:r>
    </w:p>
    <w:p w:rsidR="004C17E0" w:rsidRDefault="004C17E0" w:rsidP="004C17E0">
      <w:pPr>
        <w:pStyle w:val="NoSpacing"/>
        <w:jc w:val="center"/>
        <w:rPr>
          <w:sz w:val="28"/>
          <w:szCs w:val="28"/>
        </w:rPr>
      </w:pPr>
    </w:p>
    <w:p w:rsidR="00296331" w:rsidRPr="00BA7F33" w:rsidRDefault="004C17E0" w:rsidP="004C17E0">
      <w:pPr>
        <w:pStyle w:val="NoSpacing"/>
        <w:jc w:val="center"/>
        <w:rPr>
          <w:b/>
          <w:color w:val="C00000"/>
          <w:sz w:val="28"/>
          <w:szCs w:val="28"/>
        </w:rPr>
      </w:pPr>
      <w:r w:rsidRPr="00BA7F33">
        <w:rPr>
          <w:b/>
          <w:color w:val="C00000"/>
          <w:sz w:val="28"/>
          <w:szCs w:val="28"/>
        </w:rPr>
        <w:t xml:space="preserve">Our church choir will be singing </w:t>
      </w:r>
      <w:r w:rsidR="00296331" w:rsidRPr="00BA7F33">
        <w:rPr>
          <w:b/>
          <w:color w:val="C00000"/>
          <w:sz w:val="28"/>
          <w:szCs w:val="28"/>
        </w:rPr>
        <w:t>praise to God</w:t>
      </w:r>
      <w:r w:rsidRPr="00BA7F33">
        <w:rPr>
          <w:b/>
          <w:color w:val="C00000"/>
          <w:sz w:val="28"/>
          <w:szCs w:val="28"/>
        </w:rPr>
        <w:t xml:space="preserve"> with ch</w:t>
      </w:r>
      <w:r w:rsidR="00296331" w:rsidRPr="00BA7F33">
        <w:rPr>
          <w:b/>
          <w:color w:val="C00000"/>
          <w:sz w:val="28"/>
          <w:szCs w:val="28"/>
        </w:rPr>
        <w:t>oirs</w:t>
      </w:r>
      <w:r w:rsidRPr="00BA7F33">
        <w:rPr>
          <w:b/>
          <w:color w:val="C00000"/>
          <w:sz w:val="28"/>
          <w:szCs w:val="28"/>
        </w:rPr>
        <w:t xml:space="preserve"> from across </w:t>
      </w:r>
      <w:r w:rsidR="00296331" w:rsidRPr="00BA7F33">
        <w:rPr>
          <w:b/>
          <w:color w:val="C00000"/>
          <w:sz w:val="28"/>
          <w:szCs w:val="28"/>
        </w:rPr>
        <w:t>N</w:t>
      </w:r>
      <w:r w:rsidRPr="00BA7F33">
        <w:rPr>
          <w:b/>
          <w:color w:val="C00000"/>
          <w:sz w:val="28"/>
          <w:szCs w:val="28"/>
        </w:rPr>
        <w:t xml:space="preserve">orth Texas. </w:t>
      </w:r>
    </w:p>
    <w:p w:rsidR="004C17E0" w:rsidRDefault="004C17E0" w:rsidP="004C17E0">
      <w:pPr>
        <w:pStyle w:val="NoSpacing"/>
        <w:jc w:val="center"/>
        <w:rPr>
          <w:b/>
          <w:color w:val="C00000"/>
          <w:sz w:val="28"/>
          <w:szCs w:val="28"/>
        </w:rPr>
      </w:pPr>
      <w:r w:rsidRPr="00BA7F33">
        <w:rPr>
          <w:b/>
          <w:color w:val="C00000"/>
          <w:sz w:val="28"/>
          <w:szCs w:val="28"/>
        </w:rPr>
        <w:t xml:space="preserve"> Please join us for this special festival of song.</w:t>
      </w:r>
    </w:p>
    <w:p w:rsidR="00BA7F33" w:rsidRPr="00BA7F33" w:rsidRDefault="00BA7F33" w:rsidP="004C17E0">
      <w:pPr>
        <w:pStyle w:val="NoSpacing"/>
        <w:jc w:val="center"/>
        <w:rPr>
          <w:b/>
          <w:color w:val="C00000"/>
          <w:sz w:val="28"/>
          <w:szCs w:val="28"/>
        </w:rPr>
      </w:pPr>
    </w:p>
    <w:p w:rsidR="004C17E0" w:rsidRPr="00BA7F33" w:rsidRDefault="004C17E0" w:rsidP="004C17E0">
      <w:pPr>
        <w:pStyle w:val="NoSpacing"/>
        <w:jc w:val="center"/>
        <w:rPr>
          <w:b/>
          <w:color w:val="C00000"/>
          <w:sz w:val="28"/>
          <w:szCs w:val="28"/>
        </w:rPr>
      </w:pPr>
    </w:p>
    <w:p w:rsidR="007A594B" w:rsidRDefault="004C17E0" w:rsidP="007A594B">
      <w:pPr>
        <w:pStyle w:val="NoSpacing"/>
        <w:jc w:val="center"/>
        <w:rPr>
          <w:sz w:val="28"/>
          <w:szCs w:val="28"/>
        </w:rPr>
      </w:pPr>
      <w:r w:rsidRPr="00BA7F33">
        <w:rPr>
          <w:sz w:val="28"/>
          <w:szCs w:val="28"/>
        </w:rPr>
        <w:t>To ord</w:t>
      </w:r>
      <w:r w:rsidR="00296331" w:rsidRPr="00BA7F33">
        <w:rPr>
          <w:sz w:val="28"/>
          <w:szCs w:val="28"/>
        </w:rPr>
        <w:t>er tickets locally, contact</w:t>
      </w:r>
      <w:r w:rsidR="00296331" w:rsidRPr="00BA7F33">
        <w:rPr>
          <w:b/>
          <w:sz w:val="28"/>
          <w:szCs w:val="28"/>
        </w:rPr>
        <w:t xml:space="preserve"> </w:t>
      </w:r>
      <w:r w:rsidR="007A594B">
        <w:rPr>
          <w:b/>
          <w:sz w:val="28"/>
          <w:szCs w:val="28"/>
        </w:rPr>
        <w:t>__________________________</w:t>
      </w:r>
      <w:r w:rsidR="00296331">
        <w:rPr>
          <w:sz w:val="28"/>
          <w:szCs w:val="28"/>
        </w:rPr>
        <w:t xml:space="preserve">at </w:t>
      </w:r>
      <w:r w:rsidR="007A594B" w:rsidRPr="007A594B">
        <w:rPr>
          <w:b/>
          <w:sz w:val="28"/>
          <w:szCs w:val="28"/>
        </w:rPr>
        <w:t>_________________</w:t>
      </w:r>
      <w:r w:rsidR="007A594B">
        <w:rPr>
          <w:sz w:val="28"/>
          <w:szCs w:val="28"/>
        </w:rPr>
        <w:t>.</w:t>
      </w:r>
    </w:p>
    <w:p w:rsidR="007A594B" w:rsidRDefault="007A594B" w:rsidP="007A594B">
      <w:pPr>
        <w:pStyle w:val="NoSpacing"/>
        <w:jc w:val="center"/>
        <w:rPr>
          <w:sz w:val="32"/>
          <w:szCs w:val="32"/>
        </w:rPr>
      </w:pPr>
    </w:p>
    <w:p w:rsidR="007A594B" w:rsidRPr="007A594B" w:rsidRDefault="007A594B" w:rsidP="007A594B">
      <w:pPr>
        <w:pStyle w:val="NoSpacing"/>
        <w:jc w:val="center"/>
        <w:rPr>
          <w:sz w:val="28"/>
          <w:szCs w:val="28"/>
        </w:rPr>
      </w:pPr>
      <w:r w:rsidRPr="007A594B">
        <w:rPr>
          <w:sz w:val="32"/>
          <w:szCs w:val="32"/>
        </w:rPr>
        <w:t xml:space="preserve">More information and tickets ($20, $15 and $10) available at </w:t>
      </w:r>
      <w:hyperlink r:id="rId7" w:history="1">
        <w:r w:rsidRPr="007A594B">
          <w:rPr>
            <w:rStyle w:val="Hyperlink"/>
            <w:rFonts w:ascii="Arial" w:eastAsia="Times New Roman" w:hAnsi="Arial" w:cs="Arial"/>
            <w:sz w:val="32"/>
            <w:szCs w:val="32"/>
          </w:rPr>
          <w:t>www.churchmusicinstitute.org</w:t>
        </w:r>
      </w:hyperlink>
      <w:r>
        <w:rPr>
          <w:rStyle w:val="Hyperlink"/>
          <w:rFonts w:ascii="Arial" w:eastAsia="Times New Roman" w:hAnsi="Arial" w:cs="Arial"/>
          <w:sz w:val="32"/>
          <w:szCs w:val="32"/>
        </w:rPr>
        <w:t xml:space="preserve"> </w:t>
      </w:r>
      <w:r w:rsidRPr="007A594B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or by calling CMI at 214-751-7669</w:t>
      </w:r>
    </w:p>
    <w:p w:rsidR="00D04017" w:rsidRDefault="00D04017" w:rsidP="00296331">
      <w:pPr>
        <w:pStyle w:val="NoSpacing"/>
        <w:jc w:val="center"/>
        <w:rPr>
          <w:sz w:val="28"/>
          <w:szCs w:val="28"/>
        </w:rPr>
      </w:pPr>
    </w:p>
    <w:p w:rsidR="007A594B" w:rsidRDefault="007A594B" w:rsidP="002963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Tickets ordered by October 23 will be mailed; later orders will be available </w:t>
      </w:r>
    </w:p>
    <w:p w:rsidR="00F65050" w:rsidRDefault="007A594B" w:rsidP="00296331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Will Call Table the night of the festival.</w:t>
      </w:r>
    </w:p>
    <w:p w:rsidR="007A594B" w:rsidRDefault="007A594B" w:rsidP="00296331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F65050" w:rsidRDefault="00F65050" w:rsidP="00296331">
      <w:pPr>
        <w:pStyle w:val="NoSpacing"/>
        <w:jc w:val="center"/>
      </w:pPr>
      <w:r>
        <w:rPr>
          <w:noProof/>
        </w:rPr>
        <w:drawing>
          <wp:inline distT="0" distB="0" distL="0" distR="0" wp14:anchorId="4E74EC2B" wp14:editId="769503A3">
            <wp:extent cx="906449" cy="906449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9" cy="9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050" w:rsidSect="007A594B">
      <w:pgSz w:w="12240" w:h="15840"/>
      <w:pgMar w:top="99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9E"/>
    <w:rsid w:val="00296331"/>
    <w:rsid w:val="003A3AB3"/>
    <w:rsid w:val="004C17E0"/>
    <w:rsid w:val="0059059E"/>
    <w:rsid w:val="007A594B"/>
    <w:rsid w:val="009A4CE0"/>
    <w:rsid w:val="00BA7F33"/>
    <w:rsid w:val="00D04017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7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1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7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1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86">
          <w:marLeft w:val="15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0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7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hurchmusicinstitut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rchmusicinstitute.org/festival-of-church-music-at-the-meyerson-in-dalla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bburgess</dc:creator>
  <cp:lastModifiedBy>bburgess</cp:lastModifiedBy>
  <cp:revision>2</cp:revision>
  <dcterms:created xsi:type="dcterms:W3CDTF">2013-09-19T17:38:00Z</dcterms:created>
  <dcterms:modified xsi:type="dcterms:W3CDTF">2013-09-19T17:38:00Z</dcterms:modified>
</cp:coreProperties>
</file>